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2"/>
          <w:szCs w:val="24"/>
        </w:rPr>
      </w:pPr>
      <w:r>
        <w:rPr>
          <w:rFonts w:hint="eastAsia" w:ascii="仿宋" w:hAnsi="仿宋" w:eastAsia="仿宋"/>
          <w:b/>
          <w:sz w:val="32"/>
          <w:szCs w:val="24"/>
        </w:rPr>
        <w:t>启动会签到表</w:t>
      </w:r>
    </w:p>
    <w:tbl>
      <w:tblPr>
        <w:tblStyle w:val="8"/>
        <w:tblpPr w:leftFromText="180" w:rightFromText="180" w:vertAnchor="text" w:horzAnchor="page" w:tblpX="1228" w:tblpY="212"/>
        <w:tblOverlap w:val="never"/>
        <w:tblW w:w="9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704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7" w:type="dxa"/>
            <w:gridSpan w:val="3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7" w:type="dxa"/>
            <w:gridSpan w:val="3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67" w:type="dxa"/>
            <w:gridSpan w:val="3"/>
          </w:tcPr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申办方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7" w:type="dxa"/>
            <w:gridSpan w:val="3"/>
          </w:tcPr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CRO公司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7" w:type="dxa"/>
            <w:gridSpan w:val="3"/>
          </w:tcPr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7" w:type="dxa"/>
            <w:gridSpan w:val="3"/>
          </w:tcPr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培训地点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7" w:type="dxa"/>
            <w:gridSpan w:val="3"/>
          </w:tcPr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1" w:hRule="atLeast"/>
        </w:trPr>
        <w:tc>
          <w:tcPr>
            <w:tcW w:w="9767" w:type="dxa"/>
            <w:gridSpan w:val="3"/>
          </w:tcPr>
          <w:p>
            <w:pPr>
              <w:spacing w:line="360" w:lineRule="auto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名（正楷）</w:t>
            </w: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  <w:t>分   工</w:t>
            </w: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签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91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360" w:lineRule="auto"/>
        <w:ind w:right="960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 xml:space="preserve">                                        </w:t>
      </w:r>
    </w:p>
    <w:p>
      <w:pPr>
        <w:spacing w:line="360" w:lineRule="auto"/>
        <w:ind w:right="560"/>
        <w:rPr>
          <w:rFonts w:ascii="仿宋" w:hAnsi="仿宋" w:eastAsia="仿宋"/>
          <w:szCs w:val="21"/>
        </w:rPr>
      </w:pPr>
    </w:p>
    <w:p>
      <w:pPr>
        <w:autoSpaceDE w:val="0"/>
        <w:autoSpaceDN w:val="0"/>
        <w:spacing w:line="400" w:lineRule="exact"/>
        <w:jc w:val="lef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</w:rPr>
        <w:t xml:space="preserve"> </w:t>
      </w:r>
      <w:r>
        <w:rPr>
          <w:rFonts w:ascii="仿宋" w:hAnsi="仿宋" w:eastAsia="仿宋"/>
          <w:color w:val="000000"/>
          <w:kern w:val="0"/>
          <w:sz w:val="24"/>
          <w:szCs w:val="24"/>
        </w:rPr>
        <w:t xml:space="preserve">                                           </w:t>
      </w:r>
      <w:r>
        <w:rPr>
          <w:rFonts w:hint="eastAsia" w:ascii="仿宋" w:hAnsi="仿宋" w:eastAsia="仿宋"/>
          <w:sz w:val="24"/>
        </w:rPr>
        <w:t xml:space="preserve">日期： 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 xml:space="preserve">年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 xml:space="preserve">月 </w:t>
      </w:r>
      <w:r>
        <w:rPr>
          <w:rFonts w:ascii="仿宋" w:hAnsi="仿宋" w:eastAsia="仿宋"/>
          <w:sz w:val="24"/>
        </w:rPr>
        <w:t xml:space="preserve">   </w:t>
      </w:r>
      <w:r>
        <w:rPr>
          <w:rFonts w:hint="eastAsia" w:ascii="仿宋" w:hAnsi="仿宋" w:eastAsia="仿宋"/>
          <w:sz w:val="24"/>
        </w:rPr>
        <w:t>日</w:t>
      </w:r>
    </w:p>
    <w:p>
      <w:pPr>
        <w:autoSpaceDE w:val="0"/>
        <w:autoSpaceDN w:val="0"/>
        <w:spacing w:line="400" w:lineRule="exact"/>
        <w:jc w:val="left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spacing w:line="400" w:lineRule="exact"/>
        <w:ind w:left="0" w:leftChars="0" w:firstLine="0" w:firstLineChars="0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</w:rPr>
        <w:t>临床试验项目利益冲突声明</w:t>
      </w:r>
    </w:p>
    <w:p>
      <w:pPr>
        <w:autoSpaceDE w:val="0"/>
        <w:autoSpaceDN w:val="0"/>
        <w:spacing w:line="400" w:lineRule="exact"/>
        <w:jc w:val="left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</w:p>
    <w:p>
      <w:pPr>
        <w:pStyle w:val="3"/>
        <w:spacing w:line="400" w:lineRule="exact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华文仿宋"/>
          <w:color w:val="000000"/>
          <w:kern w:val="0"/>
          <w:sz w:val="24"/>
          <w:szCs w:val="24"/>
        </w:rPr>
        <w:t>我同意参加浙江中医药大学附属第三医院医院关于项目相关工作，作为项目主要研究者，我声明如下：</w:t>
      </w:r>
    </w:p>
    <w:p>
      <w:pPr>
        <w:pStyle w:val="3"/>
        <w:numPr>
          <w:ilvl w:val="0"/>
          <w:numId w:val="1"/>
        </w:numPr>
        <w:spacing w:line="400" w:lineRule="exact"/>
        <w:ind w:firstLineChars="200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华文仿宋"/>
          <w:color w:val="000000"/>
          <w:kern w:val="0"/>
          <w:sz w:val="24"/>
          <w:szCs w:val="24"/>
        </w:rPr>
        <w:t>我不拥有与工作责任相冲突的任何经济或非经济利益，任何直接或间接的义务和责任。本人的配偶、子女、父母、合伙人与申办者不曾在申办者公司担任职务，不存在经济利益。</w:t>
      </w:r>
    </w:p>
    <w:p>
      <w:pPr>
        <w:pStyle w:val="3"/>
        <w:numPr>
          <w:ilvl w:val="0"/>
          <w:numId w:val="1"/>
        </w:numPr>
        <w:spacing w:line="400" w:lineRule="exact"/>
        <w:ind w:left="0" w:leftChars="0" w:firstLine="480" w:firstLineChars="200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华文仿宋"/>
          <w:color w:val="000000"/>
          <w:kern w:val="0"/>
          <w:sz w:val="24"/>
          <w:szCs w:val="24"/>
        </w:rPr>
        <w:t>如果在临床试验过程或相关检查过程中，出现任何与该项目可能有关的利益冲突时（例如：购买申办者公司股票，接受申办者提供的科研经费、赠予的礼品、仪器设备、顾问费或专家咨询费等），我将立即向药物临床试验</w:t>
      </w:r>
      <w:r>
        <w:rPr>
          <w:rFonts w:ascii="Times New Roman" w:hAnsi="Times New Roman" w:eastAsia="华文仿宋"/>
          <w:color w:val="000000"/>
          <w:kern w:val="0"/>
          <w:sz w:val="24"/>
          <w:szCs w:val="24"/>
        </w:rPr>
        <w:t>中心</w:t>
      </w:r>
      <w:r>
        <w:rPr>
          <w:rFonts w:hint="eastAsia" w:ascii="Times New Roman" w:hAnsi="Times New Roman" w:eastAsia="华文仿宋"/>
          <w:color w:val="000000"/>
          <w:kern w:val="0"/>
          <w:sz w:val="24"/>
          <w:szCs w:val="24"/>
        </w:rPr>
        <w:t>办公室报告，并将停止参加临床试验项目一切活动。</w:t>
      </w:r>
    </w:p>
    <w:p>
      <w:pPr>
        <w:pStyle w:val="3"/>
        <w:numPr>
          <w:ilvl w:val="0"/>
          <w:numId w:val="1"/>
        </w:numPr>
        <w:spacing w:line="400" w:lineRule="exact"/>
        <w:ind w:left="0" w:leftChars="0" w:firstLine="480" w:firstLineChars="200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华文仿宋"/>
          <w:color w:val="000000"/>
          <w:kern w:val="0"/>
          <w:sz w:val="24"/>
          <w:szCs w:val="24"/>
        </w:rPr>
        <w:t>无论在我作为成员期间还是我的成员资格结束后，在没有药物临床试验</w:t>
      </w:r>
      <w:r>
        <w:rPr>
          <w:rFonts w:ascii="Times New Roman" w:hAnsi="Times New Roman" w:eastAsia="华文仿宋"/>
          <w:color w:val="000000"/>
          <w:kern w:val="0"/>
          <w:sz w:val="24"/>
          <w:szCs w:val="24"/>
        </w:rPr>
        <w:t>中心</w:t>
      </w:r>
      <w:r>
        <w:rPr>
          <w:rFonts w:hint="eastAsia" w:ascii="Times New Roman" w:hAnsi="Times New Roman" w:eastAsia="华文仿宋"/>
          <w:color w:val="000000"/>
          <w:kern w:val="0"/>
          <w:sz w:val="24"/>
          <w:szCs w:val="24"/>
        </w:rPr>
        <w:t>预先批准之前，我都不会公开或向公众透露任何提供给我的材料，除了那些确实属于公共范围的信息。</w:t>
      </w:r>
    </w:p>
    <w:p>
      <w:pPr>
        <w:pStyle w:val="3"/>
        <w:spacing w:line="400" w:lineRule="exact"/>
        <w:ind w:firstLineChars="200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</w:p>
    <w:p>
      <w:pPr>
        <w:pStyle w:val="3"/>
        <w:spacing w:line="400" w:lineRule="exact"/>
        <w:ind w:firstLine="5760" w:firstLineChars="2400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</w:p>
    <w:p>
      <w:pPr>
        <w:pStyle w:val="3"/>
        <w:spacing w:line="400" w:lineRule="exact"/>
        <w:ind w:firstLine="5760" w:firstLineChars="2400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</w:p>
    <w:p>
      <w:pPr>
        <w:pStyle w:val="3"/>
        <w:spacing w:line="400" w:lineRule="exact"/>
        <w:ind w:firstLine="5760" w:firstLineChars="2400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华文仿宋"/>
          <w:color w:val="000000"/>
          <w:kern w:val="0"/>
          <w:sz w:val="24"/>
          <w:szCs w:val="24"/>
        </w:rPr>
        <w:t>签名：</w:t>
      </w:r>
    </w:p>
    <w:p>
      <w:pPr>
        <w:pStyle w:val="3"/>
        <w:spacing w:line="400" w:lineRule="exact"/>
        <w:ind w:firstLineChars="200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</w:p>
    <w:p>
      <w:pPr>
        <w:pStyle w:val="3"/>
        <w:spacing w:line="400" w:lineRule="exact"/>
        <w:ind w:firstLine="5760" w:firstLineChars="2400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华文仿宋"/>
          <w:color w:val="000000"/>
          <w:kern w:val="0"/>
          <w:sz w:val="24"/>
          <w:szCs w:val="24"/>
        </w:rPr>
        <w:t xml:space="preserve">日期： </w:t>
      </w:r>
      <w:r>
        <w:rPr>
          <w:rFonts w:ascii="Times New Roman" w:hAnsi="Times New Roman" w:eastAsia="华文仿宋"/>
          <w:color w:val="000000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eastAsia="华文仿宋"/>
          <w:color w:val="000000"/>
          <w:kern w:val="0"/>
          <w:sz w:val="24"/>
          <w:szCs w:val="24"/>
        </w:rPr>
        <w:t xml:space="preserve">年 </w:t>
      </w:r>
      <w:r>
        <w:rPr>
          <w:rFonts w:ascii="Times New Roman" w:hAnsi="Times New Roman" w:eastAsia="华文仿宋"/>
          <w:color w:val="000000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华文仿宋"/>
          <w:color w:val="000000"/>
          <w:kern w:val="0"/>
          <w:sz w:val="24"/>
          <w:szCs w:val="24"/>
        </w:rPr>
        <w:t xml:space="preserve">月 </w:t>
      </w:r>
      <w:r>
        <w:rPr>
          <w:rFonts w:ascii="Times New Roman" w:hAnsi="Times New Roman" w:eastAsia="华文仿宋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eastAsia="华文仿宋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spacing w:line="400" w:lineRule="exact"/>
        <w:jc w:val="left"/>
        <w:rPr>
          <w:rFonts w:ascii="Times New Roman" w:hAnsi="Times New Roman" w:eastAsia="华文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spacing w:line="360" w:lineRule="auto"/>
        <w:jc w:val="both"/>
        <w:rPr>
          <w:rFonts w:hint="eastAsia" w:ascii="仿宋" w:hAnsi="仿宋" w:eastAsia="仿宋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..ì.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FzJfy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napToGrid/>
      <w:ind w:firstLine="540" w:firstLineChars="300"/>
      <w:rPr>
        <w:rFonts w:ascii="楷体" w:hAnsi="楷体" w:eastAsia="楷体" w:cs="楷体"/>
        <w:color w:val="000000"/>
      </w:rPr>
    </w:pPr>
    <w:r>
      <w:rPr>
        <w:rFonts w:hint="eastAsia" w:ascii="楷体" w:hAnsi="楷体" w:eastAsia="楷体" w:cs="楷体"/>
        <w:color w:val="000000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1305" cy="284480"/>
          <wp:effectExtent l="0" t="0" r="4445" b="1270"/>
          <wp:wrapTight wrapText="bothSides">
            <wp:wrapPolygon>
              <wp:start x="4388" y="0"/>
              <wp:lineTo x="0" y="4339"/>
              <wp:lineTo x="0" y="14464"/>
              <wp:lineTo x="2926" y="20250"/>
              <wp:lineTo x="17553" y="20250"/>
              <wp:lineTo x="20479" y="17357"/>
              <wp:lineTo x="20479" y="2893"/>
              <wp:lineTo x="17553" y="0"/>
              <wp:lineTo x="4388" y="0"/>
            </wp:wrapPolygon>
          </wp:wrapTight>
          <wp:docPr id="1" name="图片 1" descr="三院名+logo（新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三院名+logo（新）"/>
                  <pic:cNvPicPr>
                    <a:picLocks noChangeAspect="1"/>
                  </pic:cNvPicPr>
                </pic:nvPicPr>
                <pic:blipFill>
                  <a:blip r:embed="rId1"/>
                  <a:srcRect r="70708" b="1874"/>
                  <a:stretch>
                    <a:fillRect/>
                  </a:stretch>
                </pic:blipFill>
                <pic:spPr>
                  <a:xfrm>
                    <a:off x="0" y="0"/>
                    <a:ext cx="28130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  <w:color w:val="000000"/>
      </w:rPr>
      <w:t>浙江中医药大学附属第三医院                               药物（医疗器械）临床试验中心</w:t>
    </w:r>
  </w:p>
  <w:p>
    <w:pPr>
      <w:pStyle w:val="6"/>
      <w:snapToGrid/>
      <w:ind w:firstLine="540" w:firstLineChars="300"/>
      <w:jc w:val="left"/>
    </w:pPr>
    <w:r>
      <w:rPr>
        <w:rFonts w:ascii="Times New Roman" w:hAnsi="Times New Roman" w:cs="Times New Roman"/>
        <w:color w:val="000000"/>
      </w:rPr>
      <w:t>The Third Affiliated Hospital of Zhejian</w:t>
    </w:r>
    <w:r>
      <w:rPr>
        <w:rFonts w:hint="eastAsia" w:ascii="Times New Roman" w:hAnsi="Times New Roman" w:cs="Times New Roman"/>
        <w:color w:val="000000"/>
      </w:rPr>
      <w:t>g</w:t>
    </w:r>
    <w:r>
      <w:rPr>
        <w:rFonts w:ascii="Times New Roman" w:hAnsi="Times New Roman" w:cs="Times New Roman"/>
        <w:color w:val="000000"/>
      </w:rPr>
      <w:t xml:space="preserve"> Chinese Medical University</w:t>
    </w:r>
    <w:r>
      <w:rPr>
        <w:rFonts w:hint="eastAsia" w:ascii="Times New Roman" w:hAnsi="Times New Roman" w:cs="Times New Roman"/>
        <w:color w:val="000000"/>
      </w:rPr>
      <w:t xml:space="preserve">         </w:t>
    </w:r>
    <w:r>
      <w:rPr>
        <w:rFonts w:ascii="Times New Roman" w:hAnsi="Times New Roman" w:cs="Times New Roman"/>
        <w:color w:val="000000"/>
      </w:rPr>
      <w:t>Clinical Trial Institution</w:t>
    </w:r>
  </w:p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BC92"/>
    <w:multiLevelType w:val="singleLevel"/>
    <w:tmpl w:val="184FBC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FE"/>
    <w:rsid w:val="00050E0A"/>
    <w:rsid w:val="003D7CBE"/>
    <w:rsid w:val="005F4384"/>
    <w:rsid w:val="006336B3"/>
    <w:rsid w:val="009D5691"/>
    <w:rsid w:val="00CD7745"/>
    <w:rsid w:val="00DF3B7F"/>
    <w:rsid w:val="00E25C7E"/>
    <w:rsid w:val="00EB14C8"/>
    <w:rsid w:val="00EB339B"/>
    <w:rsid w:val="00F973FE"/>
    <w:rsid w:val="072C139B"/>
    <w:rsid w:val="08D80F27"/>
    <w:rsid w:val="0DA3036B"/>
    <w:rsid w:val="0E406839"/>
    <w:rsid w:val="0F0935AA"/>
    <w:rsid w:val="11806751"/>
    <w:rsid w:val="1A017532"/>
    <w:rsid w:val="1A304A40"/>
    <w:rsid w:val="1C047530"/>
    <w:rsid w:val="251E4387"/>
    <w:rsid w:val="2A676B48"/>
    <w:rsid w:val="32352FA1"/>
    <w:rsid w:val="35D94FE7"/>
    <w:rsid w:val="37FDDC0A"/>
    <w:rsid w:val="39AB1EAA"/>
    <w:rsid w:val="3FB62A45"/>
    <w:rsid w:val="408A45E5"/>
    <w:rsid w:val="4AA60C26"/>
    <w:rsid w:val="4CFE2A6F"/>
    <w:rsid w:val="4D4D00A3"/>
    <w:rsid w:val="4E9C18AB"/>
    <w:rsid w:val="4F7722BE"/>
    <w:rsid w:val="560E2E66"/>
    <w:rsid w:val="56101563"/>
    <w:rsid w:val="574C7E13"/>
    <w:rsid w:val="5BED3AEB"/>
    <w:rsid w:val="5F292BE2"/>
    <w:rsid w:val="5FFE1F3A"/>
    <w:rsid w:val="61DA35FA"/>
    <w:rsid w:val="63FF53F9"/>
    <w:rsid w:val="673D6F3A"/>
    <w:rsid w:val="676F611C"/>
    <w:rsid w:val="682238C9"/>
    <w:rsid w:val="69793968"/>
    <w:rsid w:val="69A80214"/>
    <w:rsid w:val="6DF91006"/>
    <w:rsid w:val="6DFE7B7B"/>
    <w:rsid w:val="6F531E4D"/>
    <w:rsid w:val="6F5B4794"/>
    <w:rsid w:val="700C4887"/>
    <w:rsid w:val="71925D06"/>
    <w:rsid w:val="739E645D"/>
    <w:rsid w:val="73DB210B"/>
    <w:rsid w:val="76146285"/>
    <w:rsid w:val="777F098A"/>
    <w:rsid w:val="782C2F3A"/>
    <w:rsid w:val="78C128E3"/>
    <w:rsid w:val="7BFF51D4"/>
    <w:rsid w:val="7CFFD83B"/>
    <w:rsid w:val="7D9544C3"/>
    <w:rsid w:val="7EB32564"/>
    <w:rsid w:val="7FAF6860"/>
    <w:rsid w:val="7FFF2CE0"/>
    <w:rsid w:val="7FFF4396"/>
    <w:rsid w:val="99FEE765"/>
    <w:rsid w:val="9F323236"/>
    <w:rsid w:val="AFFDF15B"/>
    <w:rsid w:val="BFEF9A3B"/>
    <w:rsid w:val="D5B0B92F"/>
    <w:rsid w:val="DF7FB11B"/>
    <w:rsid w:val="EBDC54FD"/>
    <w:rsid w:val="EDBEF07A"/>
    <w:rsid w:val="EEFF1062"/>
    <w:rsid w:val="F37584F5"/>
    <w:rsid w:val="F3FFE6C2"/>
    <w:rsid w:val="F67F028D"/>
    <w:rsid w:val="FBFBE4C7"/>
    <w:rsid w:val="FD5F6F33"/>
    <w:rsid w:val="FEB4EAAC"/>
    <w:rsid w:val="FEBF4037"/>
    <w:rsid w:val="FF43E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rFonts w:ascii="宋体" w:hAnsi="宋体"/>
      <w:sz w:val="28"/>
      <w:szCs w:val="20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rPr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99"/>
    <w:rPr>
      <w:sz w:val="21"/>
      <w:szCs w:val="21"/>
    </w:rPr>
  </w:style>
  <w:style w:type="paragraph" w:customStyle="1" w:styleId="12">
    <w:name w:val="Style12"/>
    <w:basedOn w:val="1"/>
    <w:qFormat/>
    <w:uiPriority w:val="99"/>
    <w:rPr>
      <w:rFonts w:ascii="MingLiU" w:eastAsia="MingLiU"/>
      <w:sz w:val="24"/>
    </w:rPr>
  </w:style>
  <w:style w:type="paragraph" w:customStyle="1" w:styleId="13">
    <w:name w:val="Style9"/>
    <w:basedOn w:val="1"/>
    <w:qFormat/>
    <w:uiPriority w:val="0"/>
    <w:pPr>
      <w:adjustRightInd w:val="0"/>
      <w:jc w:val="left"/>
    </w:pPr>
    <w:rPr>
      <w:rFonts w:ascii="黑体" w:eastAsia="黑体"/>
      <w:kern w:val="0"/>
      <w:sz w:val="24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11</Pages>
  <Words>855</Words>
  <Characters>4877</Characters>
  <Lines>40</Lines>
  <Paragraphs>11</Paragraphs>
  <TotalTime>0</TotalTime>
  <ScaleCrop>false</ScaleCrop>
  <LinksUpToDate>false</LinksUpToDate>
  <CharactersWithSpaces>5721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bstest</dc:creator>
  <cp:lastModifiedBy>媛媛</cp:lastModifiedBy>
  <cp:lastPrinted>2019-12-02T09:03:00Z</cp:lastPrinted>
  <dcterms:modified xsi:type="dcterms:W3CDTF">2020-05-25T06:27:17Z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